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22" w:rsidRDefault="00A13822" w:rsidP="00A13822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F85A7C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395605</wp:posOffset>
            </wp:positionV>
            <wp:extent cx="4141158" cy="2923436"/>
            <wp:effectExtent l="0" t="0" r="0" b="0"/>
            <wp:wrapNone/>
            <wp:docPr id="3" name="Obrázok 3" descr="D:\Dokumenty\Desktop\TECHNIK LS\Poľovníctvo\Nový priečinok\kopov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y\Desktop\TECHNIK LS\Poľovníctvo\Nový priečinok\kopov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58" cy="2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D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4847005</wp:posOffset>
            </wp:positionH>
            <wp:positionV relativeFrom="paragraph">
              <wp:posOffset>-674238</wp:posOffset>
            </wp:positionV>
            <wp:extent cx="1424940" cy="1793240"/>
            <wp:effectExtent l="0" t="0" r="3810" b="0"/>
            <wp:wrapNone/>
            <wp:docPr id="2" name="Obrázok 2" descr="http://bratislava.opk.sk/images/logo/logo_SPK_far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atislava.opk.sk/images/logo/logo_SPK_far_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6D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-650133</wp:posOffset>
            </wp:positionH>
            <wp:positionV relativeFrom="paragraph">
              <wp:posOffset>-661678</wp:posOffset>
            </wp:positionV>
            <wp:extent cx="1211283" cy="1696282"/>
            <wp:effectExtent l="0" t="0" r="8255" b="0"/>
            <wp:wrapNone/>
            <wp:docPr id="1" name="Obrázok 1" descr="http://spz.polovnictvo.sk/gfx/img/themes/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z.polovnictvo.sk/gfx/img/themes/sp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6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DA">
        <w:rPr>
          <w:rFonts w:ascii="Times New Roman" w:hAnsi="Times New Roman" w:cs="Times New Roman"/>
          <w:sz w:val="36"/>
          <w:szCs w:val="36"/>
        </w:rPr>
        <w:t xml:space="preserve">Oko SPZ </w:t>
      </w:r>
      <w:r>
        <w:rPr>
          <w:rFonts w:ascii="Times New Roman" w:hAnsi="Times New Roman" w:cs="Times New Roman"/>
          <w:sz w:val="36"/>
          <w:szCs w:val="36"/>
        </w:rPr>
        <w:t xml:space="preserve">Detva </w:t>
      </w:r>
      <w:r w:rsidR="002D06DA">
        <w:rPr>
          <w:rFonts w:ascii="Times New Roman" w:hAnsi="Times New Roman" w:cs="Times New Roman"/>
          <w:sz w:val="36"/>
          <w:szCs w:val="36"/>
        </w:rPr>
        <w:t>v spolupráci s </w:t>
      </w:r>
    </w:p>
    <w:p w:rsidR="00A13822" w:rsidRDefault="00A13822" w:rsidP="00A13822">
      <w:pPr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D06DA">
        <w:rPr>
          <w:rFonts w:ascii="Times New Roman" w:hAnsi="Times New Roman" w:cs="Times New Roman"/>
          <w:sz w:val="36"/>
          <w:szCs w:val="36"/>
        </w:rPr>
        <w:t xml:space="preserve">PZ </w:t>
      </w:r>
      <w:proofErr w:type="spellStart"/>
      <w:r w:rsidR="002D06DA">
        <w:rPr>
          <w:rFonts w:ascii="Times New Roman" w:hAnsi="Times New Roman" w:cs="Times New Roman"/>
          <w:sz w:val="36"/>
          <w:szCs w:val="36"/>
        </w:rPr>
        <w:t>Siroň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Detva</w:t>
      </w:r>
    </w:p>
    <w:p w:rsidR="002D06DA" w:rsidRDefault="00A13822" w:rsidP="00A13822">
      <w:pPr>
        <w:ind w:left="283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2D06DA">
        <w:rPr>
          <w:rFonts w:ascii="Times New Roman" w:hAnsi="Times New Roman" w:cs="Times New Roman"/>
          <w:sz w:val="36"/>
          <w:szCs w:val="36"/>
        </w:rPr>
        <w:t>Vás pozýva na</w:t>
      </w:r>
    </w:p>
    <w:p w:rsidR="002D06DA" w:rsidRDefault="002D06DA" w:rsidP="002D06DA">
      <w:pPr>
        <w:tabs>
          <w:tab w:val="left" w:pos="5367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F85A7C" w:rsidRDefault="00F85A7C" w:rsidP="002D06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531" w:rsidRPr="002D06DA" w:rsidRDefault="00F85A7C" w:rsidP="002D06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2D06DA" w:rsidRPr="002D06DA">
        <w:rPr>
          <w:rFonts w:ascii="Times New Roman" w:hAnsi="Times New Roman" w:cs="Times New Roman"/>
          <w:b/>
          <w:sz w:val="56"/>
          <w:szCs w:val="56"/>
        </w:rPr>
        <w:t>Výcvikový deň</w:t>
      </w:r>
      <w:r w:rsidR="002D06DA">
        <w:rPr>
          <w:rFonts w:ascii="Times New Roman" w:hAnsi="Times New Roman" w:cs="Times New Roman"/>
          <w:b/>
          <w:sz w:val="56"/>
          <w:szCs w:val="56"/>
        </w:rPr>
        <w:t xml:space="preserve"> poľovných psov</w:t>
      </w:r>
    </w:p>
    <w:p w:rsidR="002D06DA" w:rsidRPr="00A13822" w:rsidRDefault="002D06DA" w:rsidP="002D0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22">
        <w:rPr>
          <w:rFonts w:ascii="Times New Roman" w:hAnsi="Times New Roman" w:cs="Times New Roman"/>
          <w:sz w:val="28"/>
          <w:szCs w:val="28"/>
        </w:rPr>
        <w:t xml:space="preserve">dňa 16.9.2017 </w:t>
      </w:r>
    </w:p>
    <w:p w:rsidR="002D06DA" w:rsidRDefault="00A13822" w:rsidP="002D0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Zraz: </w:t>
      </w:r>
      <w:r w:rsidR="005C0008">
        <w:rPr>
          <w:rFonts w:ascii="Times New Roman" w:hAnsi="Times New Roman" w:cs="Times New Roman"/>
          <w:sz w:val="28"/>
          <w:szCs w:val="28"/>
        </w:rPr>
        <w:t>Železničná stanica Detva</w:t>
      </w:r>
      <w:r w:rsidR="005C0008" w:rsidRPr="005C0008">
        <w:rPr>
          <w:rFonts w:ascii="Times New Roman" w:hAnsi="Times New Roman" w:cs="Times New Roman"/>
          <w:sz w:val="28"/>
          <w:szCs w:val="28"/>
        </w:rPr>
        <w:t xml:space="preserve"> </w:t>
      </w:r>
      <w:r w:rsidR="005C0008" w:rsidRPr="00A13822">
        <w:rPr>
          <w:rFonts w:ascii="Times New Roman" w:hAnsi="Times New Roman" w:cs="Times New Roman"/>
          <w:sz w:val="28"/>
          <w:szCs w:val="28"/>
        </w:rPr>
        <w:t>o 8:00 hod.</w:t>
      </w:r>
    </w:p>
    <w:p w:rsidR="005C0008" w:rsidRPr="00A13822" w:rsidRDefault="005C0008" w:rsidP="002D0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DA" w:rsidRPr="00A13822" w:rsidRDefault="00A13822" w:rsidP="002D0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22">
        <w:rPr>
          <w:rFonts w:ascii="Times New Roman" w:hAnsi="Times New Roman" w:cs="Times New Roman"/>
          <w:sz w:val="28"/>
          <w:szCs w:val="28"/>
        </w:rPr>
        <w:t xml:space="preserve">Výcvikový deň bude zameraný na prípravu mladých psov a začínajúcich vodičov na </w:t>
      </w:r>
      <w:r w:rsidR="002D06DA" w:rsidRPr="00A13822">
        <w:rPr>
          <w:rFonts w:ascii="Times New Roman" w:hAnsi="Times New Roman" w:cs="Times New Roman"/>
          <w:sz w:val="28"/>
          <w:szCs w:val="28"/>
        </w:rPr>
        <w:t>skúšky poľovnej upotrebiteľnosti FSMP, PF, FD, SD</w:t>
      </w:r>
    </w:p>
    <w:p w:rsidR="00040F2B" w:rsidRPr="00A13822" w:rsidRDefault="00A13822" w:rsidP="00040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22">
        <w:rPr>
          <w:rFonts w:ascii="Times New Roman" w:hAnsi="Times New Roman" w:cs="Times New Roman"/>
          <w:sz w:val="28"/>
          <w:szCs w:val="28"/>
        </w:rPr>
        <w:t>Samozrejme sú vítaní aj skúsenejší kynológovia, ktorí sa môžu podeliť so svojimi praktickými skúsenosťami pri výcviku psa.</w:t>
      </w:r>
      <w:r w:rsidRPr="00A13822">
        <w:rPr>
          <w:rFonts w:ascii="Times New Roman" w:hAnsi="Times New Roman" w:cs="Times New Roman"/>
          <w:sz w:val="28"/>
          <w:szCs w:val="28"/>
        </w:rPr>
        <w:t xml:space="preserve"> </w:t>
      </w:r>
      <w:r w:rsidR="00F85A7C" w:rsidRPr="00A13822">
        <w:rPr>
          <w:rFonts w:ascii="Times New Roman" w:hAnsi="Times New Roman" w:cs="Times New Roman"/>
          <w:sz w:val="28"/>
          <w:szCs w:val="28"/>
        </w:rPr>
        <w:t xml:space="preserve">Pre </w:t>
      </w:r>
      <w:r w:rsidR="00040F2B" w:rsidRPr="00A13822">
        <w:rPr>
          <w:rFonts w:ascii="Times New Roman" w:hAnsi="Times New Roman" w:cs="Times New Roman"/>
          <w:sz w:val="28"/>
          <w:szCs w:val="28"/>
        </w:rPr>
        <w:t>disciplínu odvaha</w:t>
      </w:r>
      <w:r w:rsidR="00F85A7C" w:rsidRPr="00A13822">
        <w:rPr>
          <w:rFonts w:ascii="Times New Roman" w:hAnsi="Times New Roman" w:cs="Times New Roman"/>
          <w:sz w:val="28"/>
          <w:szCs w:val="28"/>
        </w:rPr>
        <w:t xml:space="preserve"> je </w:t>
      </w:r>
      <w:r w:rsidRPr="00A13822">
        <w:rPr>
          <w:rFonts w:ascii="Times New Roman" w:hAnsi="Times New Roman" w:cs="Times New Roman"/>
          <w:sz w:val="28"/>
          <w:szCs w:val="28"/>
        </w:rPr>
        <w:t xml:space="preserve">možné využiť </w:t>
      </w:r>
      <w:r w:rsidR="00F85A7C" w:rsidRPr="00A13822">
        <w:rPr>
          <w:rFonts w:ascii="Times New Roman" w:hAnsi="Times New Roman" w:cs="Times New Roman"/>
          <w:sz w:val="28"/>
          <w:szCs w:val="28"/>
        </w:rPr>
        <w:t>diviačí oplôtok.</w:t>
      </w:r>
      <w:r w:rsidRPr="00A13822">
        <w:rPr>
          <w:rFonts w:ascii="Times New Roman" w:hAnsi="Times New Roman" w:cs="Times New Roman"/>
          <w:sz w:val="28"/>
          <w:szCs w:val="28"/>
        </w:rPr>
        <w:t xml:space="preserve"> </w:t>
      </w:r>
      <w:r w:rsidRPr="00A13822">
        <w:rPr>
          <w:rFonts w:ascii="Times New Roman" w:hAnsi="Times New Roman" w:cs="Times New Roman"/>
          <w:sz w:val="28"/>
          <w:szCs w:val="28"/>
        </w:rPr>
        <w:t xml:space="preserve">Pripravené budú </w:t>
      </w:r>
      <w:r w:rsidRPr="00A13822">
        <w:rPr>
          <w:rFonts w:ascii="Times New Roman" w:hAnsi="Times New Roman" w:cs="Times New Roman"/>
          <w:sz w:val="28"/>
          <w:szCs w:val="28"/>
        </w:rPr>
        <w:t xml:space="preserve">aj </w:t>
      </w:r>
      <w:r w:rsidRPr="00A13822">
        <w:rPr>
          <w:rFonts w:ascii="Times New Roman" w:hAnsi="Times New Roman" w:cs="Times New Roman"/>
          <w:sz w:val="28"/>
          <w:szCs w:val="28"/>
        </w:rPr>
        <w:t>umelo založené stopy zveri</w:t>
      </w:r>
      <w:r w:rsidRPr="00A13822">
        <w:rPr>
          <w:rFonts w:ascii="Times New Roman" w:hAnsi="Times New Roman" w:cs="Times New Roman"/>
          <w:sz w:val="28"/>
          <w:szCs w:val="28"/>
        </w:rPr>
        <w:t>.</w:t>
      </w:r>
    </w:p>
    <w:p w:rsidR="00A13822" w:rsidRPr="00A13822" w:rsidRDefault="00A13822" w:rsidP="00040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22">
        <w:rPr>
          <w:rFonts w:ascii="Times New Roman" w:hAnsi="Times New Roman" w:cs="Times New Roman"/>
          <w:sz w:val="28"/>
          <w:szCs w:val="28"/>
        </w:rPr>
        <w:t xml:space="preserve">Školenie budú viesť skúsený rozhodca Jozef </w:t>
      </w:r>
      <w:proofErr w:type="spellStart"/>
      <w:r w:rsidRPr="00A13822">
        <w:rPr>
          <w:rFonts w:ascii="Times New Roman" w:hAnsi="Times New Roman" w:cs="Times New Roman"/>
          <w:sz w:val="28"/>
          <w:szCs w:val="28"/>
        </w:rPr>
        <w:t>Golian</w:t>
      </w:r>
      <w:proofErr w:type="spellEnd"/>
      <w:r w:rsidRPr="00A13822">
        <w:rPr>
          <w:rFonts w:ascii="Times New Roman" w:hAnsi="Times New Roman" w:cs="Times New Roman"/>
          <w:sz w:val="28"/>
          <w:szCs w:val="28"/>
        </w:rPr>
        <w:t xml:space="preserve"> a Zuzka Pavelková</w:t>
      </w:r>
    </w:p>
    <w:p w:rsidR="00946D7B" w:rsidRPr="00B17845" w:rsidRDefault="00946D7B" w:rsidP="00B17845">
      <w:pPr>
        <w:rPr>
          <w:rFonts w:ascii="Times New Roman" w:hAnsi="Times New Roman" w:cs="Times New Roman"/>
          <w:i/>
          <w:sz w:val="24"/>
          <w:szCs w:val="24"/>
        </w:rPr>
      </w:pPr>
      <w:r w:rsidRPr="00B17845">
        <w:rPr>
          <w:rFonts w:ascii="Times New Roman" w:hAnsi="Times New Roman" w:cs="Times New Roman"/>
          <w:i/>
          <w:sz w:val="24"/>
          <w:szCs w:val="24"/>
          <w:u w:val="single"/>
        </w:rPr>
        <w:t>PROGRAM</w:t>
      </w:r>
      <w:r w:rsidRPr="00B17845">
        <w:rPr>
          <w:rFonts w:ascii="Times New Roman" w:hAnsi="Times New Roman" w:cs="Times New Roman"/>
          <w:i/>
          <w:sz w:val="24"/>
          <w:szCs w:val="24"/>
        </w:rPr>
        <w:t>:</w:t>
      </w:r>
      <w:r w:rsidR="00040F2B" w:rsidRPr="00B1784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4575497</wp:posOffset>
            </wp:positionH>
            <wp:positionV relativeFrom="paragraph">
              <wp:posOffset>176102</wp:posOffset>
            </wp:positionV>
            <wp:extent cx="2397953" cy="4168156"/>
            <wp:effectExtent l="0" t="0" r="2540" b="3810"/>
            <wp:wrapNone/>
            <wp:docPr id="4" name="Obrázok 4" descr="D:\Dokumenty\Desktop\TECHNIK LS\Poľovníctvo\Nový priečinok\kopov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y\Desktop\TECHNIK LS\Poľovníctvo\Nový priečinok\kopov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7953" cy="41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845" w:rsidRPr="00B1784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17845">
        <w:rPr>
          <w:rFonts w:ascii="Times New Roman" w:hAnsi="Times New Roman" w:cs="Times New Roman"/>
          <w:i/>
          <w:sz w:val="24"/>
          <w:szCs w:val="24"/>
        </w:rPr>
        <w:t>Otvorenie</w:t>
      </w:r>
    </w:p>
    <w:p w:rsidR="00946D7B" w:rsidRPr="00B17845" w:rsidRDefault="00946D7B" w:rsidP="00040F2B">
      <w:pPr>
        <w:tabs>
          <w:tab w:val="left" w:pos="2268"/>
        </w:tabs>
        <w:ind w:left="1985"/>
        <w:rPr>
          <w:rFonts w:ascii="Times New Roman" w:hAnsi="Times New Roman" w:cs="Times New Roman"/>
          <w:i/>
          <w:sz w:val="24"/>
          <w:szCs w:val="24"/>
        </w:rPr>
      </w:pPr>
      <w:r w:rsidRPr="00B17845">
        <w:rPr>
          <w:rFonts w:ascii="Times New Roman" w:hAnsi="Times New Roman" w:cs="Times New Roman"/>
          <w:i/>
          <w:sz w:val="24"/>
          <w:szCs w:val="24"/>
        </w:rPr>
        <w:t>Odborná prednáška – príprava psa na skúšky PUP</w:t>
      </w:r>
    </w:p>
    <w:p w:rsidR="00040F2B" w:rsidRPr="00B17845" w:rsidRDefault="00040F2B" w:rsidP="00040F2B">
      <w:pPr>
        <w:tabs>
          <w:tab w:val="left" w:pos="2268"/>
        </w:tabs>
        <w:ind w:left="1985"/>
        <w:rPr>
          <w:rFonts w:ascii="Times New Roman" w:hAnsi="Times New Roman" w:cs="Times New Roman"/>
          <w:i/>
          <w:sz w:val="24"/>
          <w:szCs w:val="24"/>
        </w:rPr>
      </w:pPr>
      <w:r w:rsidRPr="00B17845">
        <w:rPr>
          <w:rFonts w:ascii="Times New Roman" w:hAnsi="Times New Roman" w:cs="Times New Roman"/>
          <w:i/>
          <w:sz w:val="24"/>
          <w:szCs w:val="24"/>
        </w:rPr>
        <w:t>Teória a praktické rady pri výcviku</w:t>
      </w:r>
    </w:p>
    <w:p w:rsidR="00946D7B" w:rsidRPr="00B17845" w:rsidRDefault="00946D7B" w:rsidP="00040F2B">
      <w:pPr>
        <w:tabs>
          <w:tab w:val="left" w:pos="2268"/>
        </w:tabs>
        <w:ind w:left="1985"/>
        <w:rPr>
          <w:rFonts w:ascii="Times New Roman" w:hAnsi="Times New Roman" w:cs="Times New Roman"/>
          <w:i/>
          <w:sz w:val="24"/>
          <w:szCs w:val="24"/>
        </w:rPr>
      </w:pPr>
      <w:r w:rsidRPr="00B17845">
        <w:rPr>
          <w:rFonts w:ascii="Times New Roman" w:hAnsi="Times New Roman" w:cs="Times New Roman"/>
          <w:i/>
          <w:sz w:val="24"/>
          <w:szCs w:val="24"/>
        </w:rPr>
        <w:t>Praktické ukážky</w:t>
      </w:r>
    </w:p>
    <w:p w:rsidR="00946D7B" w:rsidRPr="00B17845" w:rsidRDefault="00040F2B" w:rsidP="00040F2B">
      <w:pPr>
        <w:tabs>
          <w:tab w:val="left" w:pos="2268"/>
        </w:tabs>
        <w:ind w:left="1985"/>
        <w:rPr>
          <w:rFonts w:ascii="Times New Roman" w:hAnsi="Times New Roman" w:cs="Times New Roman"/>
          <w:i/>
          <w:sz w:val="24"/>
          <w:szCs w:val="24"/>
        </w:rPr>
      </w:pPr>
      <w:r w:rsidRPr="00B17845">
        <w:rPr>
          <w:rFonts w:ascii="Times New Roman" w:hAnsi="Times New Roman" w:cs="Times New Roman"/>
          <w:i/>
          <w:sz w:val="24"/>
          <w:szCs w:val="24"/>
        </w:rPr>
        <w:t>Diskusia</w:t>
      </w:r>
    </w:p>
    <w:p w:rsidR="00A13822" w:rsidRPr="00A13822" w:rsidRDefault="00A13822" w:rsidP="00A13822">
      <w:pPr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</w:rPr>
      </w:pPr>
      <w:r w:rsidRPr="00A13822">
        <w:rPr>
          <w:rFonts w:ascii="Times New Roman" w:hAnsi="Times New Roman" w:cs="Times New Roman"/>
          <w:i/>
          <w:sz w:val="24"/>
          <w:szCs w:val="24"/>
        </w:rPr>
        <w:t>Pre účastníkov bude zabezpečené obče</w:t>
      </w:r>
      <w:r>
        <w:rPr>
          <w:rFonts w:ascii="Times New Roman" w:hAnsi="Times New Roman" w:cs="Times New Roman"/>
          <w:i/>
          <w:sz w:val="24"/>
          <w:szCs w:val="24"/>
        </w:rPr>
        <w:t>rstvenie, potrebné si je donies</w:t>
      </w:r>
      <w:r w:rsidRPr="00A13822">
        <w:rPr>
          <w:rFonts w:ascii="Times New Roman" w:hAnsi="Times New Roman" w:cs="Times New Roman"/>
          <w:i/>
          <w:sz w:val="24"/>
          <w:szCs w:val="24"/>
        </w:rPr>
        <w:t xml:space="preserve">ť kynologické pomôcky, </w:t>
      </w:r>
      <w:r>
        <w:rPr>
          <w:rFonts w:ascii="Times New Roman" w:hAnsi="Times New Roman" w:cs="Times New Roman"/>
          <w:i/>
          <w:sz w:val="24"/>
          <w:szCs w:val="24"/>
        </w:rPr>
        <w:t xml:space="preserve">najmä </w:t>
      </w:r>
      <w:r w:rsidRPr="00A13822">
        <w:rPr>
          <w:rFonts w:ascii="Times New Roman" w:hAnsi="Times New Roman" w:cs="Times New Roman"/>
          <w:i/>
          <w:sz w:val="24"/>
          <w:szCs w:val="24"/>
        </w:rPr>
        <w:t>farbiarske remene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3822" w:rsidRDefault="00A13822" w:rsidP="00946D7B">
      <w:pPr>
        <w:ind w:right="1277"/>
        <w:rPr>
          <w:rFonts w:ascii="Times New Roman" w:hAnsi="Times New Roman" w:cs="Times New Roman"/>
          <w:sz w:val="28"/>
          <w:szCs w:val="28"/>
        </w:rPr>
      </w:pPr>
      <w:r w:rsidRPr="00A13822">
        <w:rPr>
          <w:rFonts w:ascii="Times New Roman" w:hAnsi="Times New Roman" w:cs="Times New Roman"/>
          <w:sz w:val="28"/>
          <w:szCs w:val="28"/>
        </w:rPr>
        <w:t xml:space="preserve">V prípade záujme je potrebné prihlásiť sa u tajomníka </w:t>
      </w:r>
      <w:proofErr w:type="spellStart"/>
      <w:r w:rsidRPr="00A13822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Pr="00A13822">
        <w:rPr>
          <w:rFonts w:ascii="Times New Roman" w:hAnsi="Times New Roman" w:cs="Times New Roman"/>
          <w:sz w:val="28"/>
          <w:szCs w:val="28"/>
        </w:rPr>
        <w:t xml:space="preserve"> SPZ Janka </w:t>
      </w:r>
      <w:proofErr w:type="spellStart"/>
      <w:r w:rsidRPr="00A13822">
        <w:rPr>
          <w:rFonts w:ascii="Times New Roman" w:hAnsi="Times New Roman" w:cs="Times New Roman"/>
          <w:sz w:val="28"/>
          <w:szCs w:val="28"/>
        </w:rPr>
        <w:t>Hrončeka</w:t>
      </w:r>
      <w:proofErr w:type="spellEnd"/>
      <w:r w:rsidRPr="00A13822">
        <w:rPr>
          <w:rFonts w:ascii="Times New Roman" w:hAnsi="Times New Roman" w:cs="Times New Roman"/>
          <w:sz w:val="28"/>
          <w:szCs w:val="28"/>
        </w:rPr>
        <w:t xml:space="preserve"> v kancelárii OPK Detva v Hriňovej, alebo telefonicky na </w:t>
      </w:r>
      <w:proofErr w:type="spellStart"/>
      <w:r w:rsidRPr="00A13822">
        <w:rPr>
          <w:rFonts w:ascii="Times New Roman" w:hAnsi="Times New Roman" w:cs="Times New Roman"/>
          <w:sz w:val="28"/>
          <w:szCs w:val="28"/>
        </w:rPr>
        <w:t>t.č</w:t>
      </w:r>
      <w:proofErr w:type="spellEnd"/>
      <w:r w:rsidRPr="00A13822">
        <w:rPr>
          <w:rFonts w:ascii="Times New Roman" w:hAnsi="Times New Roman" w:cs="Times New Roman"/>
          <w:sz w:val="28"/>
          <w:szCs w:val="28"/>
        </w:rPr>
        <w:t xml:space="preserve">. </w:t>
      </w:r>
      <w:r w:rsidR="00A75B58">
        <w:rPr>
          <w:rFonts w:ascii="Times New Roman" w:hAnsi="Times New Roman" w:cs="Times New Roman"/>
          <w:sz w:val="28"/>
          <w:szCs w:val="28"/>
        </w:rPr>
        <w:t xml:space="preserve">0911 344 877, </w:t>
      </w:r>
      <w:bookmarkStart w:id="0" w:name="_GoBack"/>
      <w:bookmarkEnd w:id="0"/>
      <w:r w:rsidRPr="00A13822">
        <w:rPr>
          <w:rFonts w:ascii="Times New Roman" w:hAnsi="Times New Roman" w:cs="Times New Roman"/>
          <w:sz w:val="28"/>
          <w:szCs w:val="28"/>
        </w:rPr>
        <w:t>0905 182</w:t>
      </w:r>
      <w:r w:rsidR="005C0008">
        <w:rPr>
          <w:rFonts w:ascii="Times New Roman" w:hAnsi="Times New Roman" w:cs="Times New Roman"/>
          <w:sz w:val="28"/>
          <w:szCs w:val="28"/>
        </w:rPr>
        <w:t> </w:t>
      </w:r>
      <w:r w:rsidRPr="00A13822">
        <w:rPr>
          <w:rFonts w:ascii="Times New Roman" w:hAnsi="Times New Roman" w:cs="Times New Roman"/>
          <w:sz w:val="28"/>
          <w:szCs w:val="28"/>
        </w:rPr>
        <w:t>077</w:t>
      </w:r>
    </w:p>
    <w:p w:rsidR="005C0008" w:rsidRPr="00A13822" w:rsidRDefault="005C0008" w:rsidP="00946D7B">
      <w:pPr>
        <w:ind w:right="1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Akcia je pre záujemcov bezplatná</w:t>
      </w:r>
    </w:p>
    <w:p w:rsidR="00A13822" w:rsidRPr="00040F2B" w:rsidRDefault="00040F2B" w:rsidP="00946D7B">
      <w:pPr>
        <w:ind w:right="1277"/>
        <w:rPr>
          <w:rFonts w:ascii="Times New Roman" w:hAnsi="Times New Roman" w:cs="Times New Roman"/>
          <w:b/>
          <w:i/>
          <w:sz w:val="32"/>
          <w:szCs w:val="32"/>
        </w:rPr>
      </w:pPr>
      <w:r w:rsidRPr="00040F2B">
        <w:rPr>
          <w:rFonts w:ascii="Times New Roman" w:hAnsi="Times New Roman" w:cs="Times New Roman"/>
          <w:b/>
          <w:i/>
          <w:sz w:val="32"/>
          <w:szCs w:val="32"/>
        </w:rPr>
        <w:t xml:space="preserve">Poľovníckej </w:t>
      </w:r>
      <w:r>
        <w:rPr>
          <w:rFonts w:ascii="Times New Roman" w:hAnsi="Times New Roman" w:cs="Times New Roman"/>
          <w:b/>
          <w:i/>
          <w:sz w:val="32"/>
          <w:szCs w:val="32"/>
        </w:rPr>
        <w:t>kynológii zdar!</w:t>
      </w:r>
    </w:p>
    <w:sectPr w:rsidR="00A13822" w:rsidRPr="00040F2B" w:rsidSect="00946D7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A"/>
    <w:rsid w:val="00040F2B"/>
    <w:rsid w:val="002D06DA"/>
    <w:rsid w:val="00427745"/>
    <w:rsid w:val="005C0008"/>
    <w:rsid w:val="007F191A"/>
    <w:rsid w:val="00946D7B"/>
    <w:rsid w:val="00A13822"/>
    <w:rsid w:val="00A75B58"/>
    <w:rsid w:val="00B17845"/>
    <w:rsid w:val="00B51531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E25F-E0D9-4177-8F80-6E99C51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Pavelkova, Zuzana</dc:creator>
  <cp:keywords/>
  <dc:description/>
  <cp:lastModifiedBy>Jozef Bučko</cp:lastModifiedBy>
  <cp:revision>7</cp:revision>
  <dcterms:created xsi:type="dcterms:W3CDTF">2017-09-07T12:01:00Z</dcterms:created>
  <dcterms:modified xsi:type="dcterms:W3CDTF">2017-09-07T12:21:00Z</dcterms:modified>
</cp:coreProperties>
</file>